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093" w:rsidTr="00D51CFE">
        <w:trPr>
          <w:trHeight w:val="7937"/>
        </w:trPr>
        <w:tc>
          <w:tcPr>
            <w:tcW w:w="9555" w:type="dxa"/>
          </w:tcPr>
          <w:p w:rsidR="00F92093" w:rsidRDefault="00F92093" w:rsidP="006B08D3">
            <w:pPr>
              <w:shd w:val="clear" w:color="auto" w:fill="FFFFFF"/>
              <w:ind w:left="187"/>
              <w:jc w:val="center"/>
              <w:rPr>
                <w:rFonts w:ascii="Verdana" w:hAnsi="Verdana"/>
                <w:b/>
                <w:bCs/>
                <w:color w:val="C00000"/>
                <w:sz w:val="20"/>
                <w:szCs w:val="20"/>
                <w:u w:val="single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  <w:u w:val="single"/>
              </w:rPr>
              <w:t>PROGRAM;</w:t>
            </w:r>
          </w:p>
          <w:p w:rsidR="006B08D3" w:rsidRDefault="006B08D3" w:rsidP="00F92093">
            <w:pPr>
              <w:shd w:val="clear" w:color="auto" w:fill="FFFFFF"/>
              <w:ind w:left="187"/>
              <w:rPr>
                <w:color w:val="C00000"/>
              </w:rPr>
            </w:pPr>
          </w:p>
          <w:p w:rsidR="001378B8" w:rsidRPr="001378B8" w:rsidRDefault="001378B8" w:rsidP="00F92093">
            <w:pPr>
              <w:shd w:val="clear" w:color="auto" w:fill="FFFFFF"/>
              <w:ind w:left="187"/>
              <w:rPr>
                <w:b/>
              </w:rPr>
            </w:pPr>
            <w:r w:rsidRPr="001378B8">
              <w:rPr>
                <w:b/>
              </w:rPr>
              <w:t xml:space="preserve">1. </w:t>
            </w:r>
            <w:r>
              <w:rPr>
                <w:b/>
              </w:rPr>
              <w:t>HAFTA</w:t>
            </w:r>
          </w:p>
          <w:p w:rsidR="006B08D3" w:rsidRPr="001C1737" w:rsidRDefault="00F92093" w:rsidP="001378B8">
            <w:pPr>
              <w:shd w:val="clear" w:color="auto" w:fill="FFFFFF"/>
              <w:ind w:left="187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6B08D3" w:rsidRPr="001378B8" w:rsidRDefault="00F92093" w:rsidP="001378B8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1.Ders</w:t>
            </w:r>
          </w:p>
          <w:p w:rsidR="00F92093" w:rsidRDefault="00F92093" w:rsidP="00F92093">
            <w:pPr>
              <w:shd w:val="clear" w:color="auto" w:fill="FFFFFF"/>
              <w:ind w:left="1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Evde şarap yapımına giriş. Neden kendi şarabımızı yapıyoruz? Yasalar bu konuda ne diyor?</w:t>
            </w:r>
          </w:p>
          <w:p w:rsidR="001378B8" w:rsidRDefault="001378B8" w:rsidP="00F92093">
            <w:pPr>
              <w:shd w:val="clear" w:color="auto" w:fill="FFFFFF"/>
              <w:ind w:left="187"/>
            </w:pPr>
          </w:p>
          <w:p w:rsidR="006B08D3" w:rsidRPr="001378B8" w:rsidRDefault="00F92093" w:rsidP="001378B8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Şaraplık Üzüm bağlarının özellikleri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Terruar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kavramı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Üzümün olgunlaşması;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fenolik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olgunlaşma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Hasat zamanının belirlenmesi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Şarap yapılacak yerin hazırlanması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Temizlik ve sterilizasyon için kullanılacak kimyasallar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Üzümün toplanması, satın alınması ve taşınması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color w:val="FF0066"/>
                <w:sz w:val="20"/>
                <w:szCs w:val="20"/>
              </w:rPr>
              <w:t> </w:t>
            </w:r>
          </w:p>
          <w:p w:rsidR="006B08D3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HAFTA</w:t>
            </w:r>
          </w:p>
          <w:p w:rsidR="001378B8" w:rsidRPr="001C1737" w:rsidRDefault="001378B8" w:rsidP="00F92093">
            <w:pPr>
              <w:shd w:val="clear" w:color="auto" w:fill="FFFFFF"/>
              <w:ind w:left="187"/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Üzüm türleri ve özellikleri; yerli türler ve yabancı türler</w:t>
            </w:r>
          </w:p>
          <w:p w:rsidR="001378B8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Sap ayırma ve üzümün patlatılması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Şıranın değerlendirilmesi; şeker, asit,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 potansiyel alkol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Kükürtleme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F92093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HAFTA</w:t>
            </w:r>
          </w:p>
          <w:p w:rsidR="006B08D3" w:rsidRPr="001C1737" w:rsidRDefault="006B08D3" w:rsidP="00F92093">
            <w:pPr>
              <w:shd w:val="clear" w:color="auto" w:fill="FFFFFF"/>
              <w:ind w:left="187"/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Mayalama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Maya cinsleri ve özellikleri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Mayanın çoğalması ve alkol üretimi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Maya gıdası</w:t>
            </w:r>
          </w:p>
          <w:p w:rsidR="001378B8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Şarabın değerlendirilmesi ve tadım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Servis sıcaklığı</w:t>
            </w:r>
          </w:p>
          <w:p w:rsidR="00F92093" w:rsidRPr="001C1737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color w:val="FF0066"/>
                <w:sz w:val="20"/>
                <w:szCs w:val="20"/>
              </w:rPr>
              <w:t> </w:t>
            </w:r>
          </w:p>
          <w:p w:rsidR="00F92093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HAFTA</w:t>
            </w:r>
          </w:p>
          <w:p w:rsidR="006B08D3" w:rsidRPr="001C1737" w:rsidRDefault="006B08D3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Kırmızı ve beyaz şarap yapım aşamaları</w:t>
            </w:r>
          </w:p>
          <w:p w:rsidR="00F92093" w:rsidRDefault="00F92093" w:rsidP="00F92093">
            <w:pPr>
              <w:shd w:val="clear" w:color="auto" w:fill="FFFFFF"/>
              <w:ind w:left="1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Beyaz şarapta soğuk çöktürme</w:t>
            </w:r>
          </w:p>
          <w:p w:rsidR="001378B8" w:rsidRDefault="001378B8" w:rsidP="00F92093">
            <w:pPr>
              <w:shd w:val="clear" w:color="auto" w:fill="FFFFFF"/>
              <w:ind w:left="187"/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Şarap yapımında kullanılan malzemelerin özellikleri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Maserasyon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süre, sıcaklık ve çeşitleri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 w:rsidR="00D51CFE">
              <w:rPr>
                <w:rFonts w:ascii="Verdana" w:hAnsi="Verdana"/>
                <w:sz w:val="20"/>
                <w:szCs w:val="20"/>
              </w:rPr>
              <w:t>Fermantasyon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>Havalandırma, karıştırma ve kapak kırma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1CFE">
              <w:rPr>
                <w:rFonts w:ascii="Verdana" w:hAnsi="Verdana"/>
                <w:sz w:val="20"/>
                <w:szCs w:val="20"/>
              </w:rPr>
              <w:t>Fermantasyonun</w:t>
            </w:r>
            <w:r>
              <w:rPr>
                <w:rFonts w:ascii="Verdana" w:hAnsi="Verdana"/>
                <w:sz w:val="20"/>
                <w:szCs w:val="20"/>
              </w:rPr>
              <w:t xml:space="preserve"> durması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Pres</w:t>
            </w:r>
          </w:p>
          <w:p w:rsidR="00F92093" w:rsidRPr="001C1737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color w:val="FF0066"/>
                <w:sz w:val="20"/>
                <w:szCs w:val="20"/>
              </w:rPr>
              <w:t> </w:t>
            </w:r>
          </w:p>
          <w:p w:rsidR="00F92093" w:rsidRDefault="001378B8" w:rsidP="00F92093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 HAFTA</w:t>
            </w:r>
          </w:p>
          <w:p w:rsidR="006B08D3" w:rsidRPr="001C1737" w:rsidRDefault="006B08D3" w:rsidP="00F92093">
            <w:pPr>
              <w:shd w:val="clear" w:color="auto" w:fill="FFFFFF"/>
              <w:ind w:left="187"/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1.Ders</w:t>
            </w:r>
          </w:p>
          <w:p w:rsidR="006B08D3" w:rsidRPr="001378B8" w:rsidRDefault="00F92093" w:rsidP="001378B8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Yarım kalmış </w:t>
            </w:r>
            <w:proofErr w:type="gramStart"/>
            <w:r w:rsidR="00D51CFE">
              <w:rPr>
                <w:rFonts w:ascii="Verdana" w:hAnsi="Verdana"/>
                <w:sz w:val="20"/>
                <w:szCs w:val="20"/>
              </w:rPr>
              <w:t>fermantasyonun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yeniden başlatılması teknikleri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Aktarma ve </w:t>
            </w:r>
            <w:proofErr w:type="gramStart"/>
            <w:r w:rsidR="00D51CFE">
              <w:rPr>
                <w:rFonts w:ascii="Verdana" w:hAnsi="Verdana"/>
                <w:sz w:val="20"/>
                <w:szCs w:val="20"/>
              </w:rPr>
              <w:t>fermantasyonun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tamamlanması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Azalan kükürdün tamamlanması 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2. ve 3. aktarma zamanları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Hidrojen sülfür sorunu</w:t>
            </w:r>
          </w:p>
          <w:p w:rsidR="00F92093" w:rsidRDefault="00F92093" w:rsidP="00F92093">
            <w:pPr>
              <w:shd w:val="clear" w:color="auto" w:fill="FFFFFF"/>
              <w:ind w:left="1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Bakır uygulaması</w:t>
            </w:r>
          </w:p>
          <w:p w:rsidR="001378B8" w:rsidRDefault="001378B8" w:rsidP="00F92093">
            <w:pPr>
              <w:shd w:val="clear" w:color="auto" w:fill="FFFFFF"/>
              <w:ind w:left="187"/>
            </w:pPr>
          </w:p>
          <w:p w:rsidR="00F92093" w:rsidRPr="009501B1" w:rsidRDefault="00F92093" w:rsidP="00F92093">
            <w:pPr>
              <w:shd w:val="clear" w:color="auto" w:fill="FFFFFF"/>
              <w:ind w:left="187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 Ders</w:t>
            </w:r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Malolaktik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51CFE">
              <w:rPr>
                <w:rFonts w:ascii="Verdana" w:hAnsi="Verdana"/>
                <w:sz w:val="20"/>
                <w:szCs w:val="20"/>
              </w:rPr>
              <w:t>fermantasyon</w:t>
            </w:r>
            <w:proofErr w:type="gramEnd"/>
          </w:p>
          <w:p w:rsidR="00F92093" w:rsidRDefault="00F92093" w:rsidP="00F92093">
            <w:pPr>
              <w:shd w:val="clear" w:color="auto" w:fill="FFFFFF"/>
              <w:ind w:left="187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Durultma ve durultmada kullanılan kimyasallar</w:t>
            </w:r>
          </w:p>
          <w:p w:rsidR="006B08D3" w:rsidRPr="006B08D3" w:rsidRDefault="00F92093" w:rsidP="006B08D3">
            <w:pPr>
              <w:shd w:val="clear" w:color="auto" w:fill="FFFFFF"/>
              <w:ind w:left="1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 w:rsidR="006B08D3">
              <w:rPr>
                <w:rFonts w:ascii="Verdana" w:hAnsi="Verdana"/>
                <w:sz w:val="20"/>
                <w:szCs w:val="20"/>
              </w:rPr>
              <w:t>Protein bulanıklığı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Filtre 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Stabilizasyon 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Fıçı;  Amerikan ve Fransız 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TA çöktürmesi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Şişeleme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Mantarlama ve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kapsülleme</w:t>
            </w:r>
            <w:proofErr w:type="spellEnd"/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color w:val="FF0066"/>
                <w:sz w:val="20"/>
                <w:szCs w:val="20"/>
              </w:rPr>
              <w:t> </w:t>
            </w:r>
          </w:p>
          <w:p w:rsidR="006B08D3" w:rsidRDefault="001378B8" w:rsidP="006B08D3">
            <w:pPr>
              <w:shd w:val="clear" w:color="auto" w:fill="FFFFFF"/>
              <w:ind w:left="17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6. HAFTA</w:t>
            </w:r>
          </w:p>
          <w:p w:rsidR="001378B8" w:rsidRPr="001C1737" w:rsidRDefault="001378B8" w:rsidP="006B08D3">
            <w:pPr>
              <w:shd w:val="clear" w:color="auto" w:fill="FFFFFF"/>
              <w:ind w:left="172"/>
            </w:pPr>
          </w:p>
          <w:p w:rsidR="006B08D3" w:rsidRPr="009501B1" w:rsidRDefault="006B08D3" w:rsidP="006B08D3">
            <w:pPr>
              <w:shd w:val="clear" w:color="auto" w:fill="FFFFFF"/>
              <w:ind w:left="172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1. Ders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Şarap hastalıkları ve kusurları; önlem ve sorun giderme yöntemleri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Verdana" w:hAnsi="Verdana"/>
                <w:sz w:val="20"/>
                <w:szCs w:val="20"/>
              </w:rPr>
              <w:t xml:space="preserve">Tat ve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aromalar</w:t>
            </w:r>
            <w:proofErr w:type="gramEnd"/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Uçar asit analizi </w:t>
            </w:r>
          </w:p>
          <w:p w:rsidR="006B08D3" w:rsidRDefault="006B08D3" w:rsidP="006B08D3">
            <w:pPr>
              <w:shd w:val="clear" w:color="auto" w:fill="FFFFFF"/>
              <w:ind w:left="1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Kükürt analizi</w:t>
            </w:r>
          </w:p>
          <w:p w:rsidR="001378B8" w:rsidRDefault="001378B8" w:rsidP="006B08D3">
            <w:pPr>
              <w:shd w:val="clear" w:color="auto" w:fill="FFFFFF"/>
              <w:ind w:left="172"/>
            </w:pPr>
          </w:p>
          <w:p w:rsidR="006B08D3" w:rsidRPr="009501B1" w:rsidRDefault="006B08D3" w:rsidP="006B08D3">
            <w:pPr>
              <w:shd w:val="clear" w:color="auto" w:fill="FFFFFF"/>
              <w:ind w:left="172"/>
              <w:rPr>
                <w:color w:val="C00000"/>
              </w:rPr>
            </w:pPr>
            <w:r w:rsidRPr="009501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2.Ders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Asit ölçümü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Alkol ölçümü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Oksidasyon</w:t>
            </w:r>
            <w:proofErr w:type="spellEnd"/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Şişede yaşlandırma ve koşulları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Şarap yemek uyumu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Şarap ve sağlık; alkol sınırı</w:t>
            </w:r>
          </w:p>
          <w:p w:rsidR="006B08D3" w:rsidRDefault="006B08D3" w:rsidP="006B08D3">
            <w:pPr>
              <w:shd w:val="clear" w:color="auto" w:fill="FFFFFF"/>
              <w:ind w:left="172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6B08D3" w:rsidRPr="00D51CFE" w:rsidRDefault="006B08D3" w:rsidP="00D51CFE">
            <w:pPr>
              <w:shd w:val="clear" w:color="auto" w:fill="FFFFFF"/>
              <w:ind w:left="187"/>
              <w:rPr>
                <w:rFonts w:ascii="Verdana" w:hAnsi="Verdana"/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Not: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Derslerin işlenişi sırasında değişiklik yapılabilir.</w:t>
            </w:r>
          </w:p>
        </w:tc>
      </w:tr>
    </w:tbl>
    <w:p w:rsidR="00A755F4" w:rsidRDefault="00A755F4"/>
    <w:sectPr w:rsidR="00A7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7"/>
    <w:rsid w:val="001378B8"/>
    <w:rsid w:val="001611AE"/>
    <w:rsid w:val="001D4E46"/>
    <w:rsid w:val="004C3A07"/>
    <w:rsid w:val="004D6BDA"/>
    <w:rsid w:val="006B08D3"/>
    <w:rsid w:val="009D0D05"/>
    <w:rsid w:val="00A755F4"/>
    <w:rsid w:val="00A94C54"/>
    <w:rsid w:val="00D51CFE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69B5-D945-437C-B76A-66B5FB4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5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8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8D3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AAA2-1F84-4E6B-B81D-103E739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2018-09-24T08:21:00Z</cp:lastPrinted>
  <dcterms:created xsi:type="dcterms:W3CDTF">2019-04-11T08:09:00Z</dcterms:created>
  <dcterms:modified xsi:type="dcterms:W3CDTF">2019-04-11T08:09:00Z</dcterms:modified>
</cp:coreProperties>
</file>